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 xml:space="preserve">Training Room: </w:t>
      </w:r>
      <w:proofErr w:type="spellStart"/>
      <w:r w:rsidR="00A176F2">
        <w:t>Ochsner</w:t>
      </w:r>
      <w:proofErr w:type="spellEnd"/>
      <w:r w:rsidR="00A176F2">
        <w:t xml:space="preserve"> Health System, New Orleans, LA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A176F2">
        <w:t>April 10-April</w:t>
      </w:r>
      <w:r w:rsidR="0002535E">
        <w:t xml:space="preserve"> 1</w:t>
      </w:r>
      <w:r w:rsidR="00A176F2">
        <w:t>2, 2018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A176F2">
        <w:t>Sara Stevenson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</w:t>
      </w:r>
      <w:proofErr w:type="spellStart"/>
      <w:r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Pr="009D1934">
        <w:rPr>
          <w:sz w:val="24"/>
          <w:szCs w:val="24"/>
        </w:rPr>
        <w:t xml:space="preserve">, </w:t>
      </w:r>
      <w:proofErr w:type="spellStart"/>
      <w:r w:rsidRPr="009D1934">
        <w:rPr>
          <w:sz w:val="24"/>
          <w:szCs w:val="24"/>
        </w:rPr>
        <w:t>SmartPhrases</w:t>
      </w:r>
      <w:proofErr w:type="spellEnd"/>
      <w:r w:rsidRPr="009D1934">
        <w:rPr>
          <w:sz w:val="24"/>
          <w:szCs w:val="24"/>
        </w:rPr>
        <w:t xml:space="preserve">, </w:t>
      </w:r>
      <w:proofErr w:type="spellStart"/>
      <w:r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proofErr w:type="spellStart"/>
      <w:r w:rsidRPr="00E85F6E">
        <w:rPr>
          <w:sz w:val="24"/>
          <w:szCs w:val="24"/>
        </w:rPr>
        <w:t>SmartForms</w:t>
      </w:r>
      <w:proofErr w:type="spellEnd"/>
      <w:r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>Order Groups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proofErr w:type="gramStart"/>
      <w:r w:rsidR="00BC5E67" w:rsidRPr="00D47E7A">
        <w:rPr>
          <w:sz w:val="24"/>
          <w:szCs w:val="24"/>
        </w:rPr>
        <w:t>organization</w:t>
      </w:r>
      <w:proofErr w:type="gramEnd"/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C145A2" w:rsidP="00B66CF0">
            <w:pPr>
              <w:pStyle w:val="ItemName"/>
            </w:pPr>
            <w:r>
              <w:t>9:45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C145A2" w:rsidP="00B53B90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:rsidR="00106D50" w:rsidRPr="00E40D58" w:rsidRDefault="00C145A2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</w:t>
            </w: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Pr="000B3DE8" w:rsidRDefault="00C145A2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  <w:r w:rsidR="00E40D58">
              <w:rPr>
                <w:b/>
                <w:sz w:val="24"/>
                <w:szCs w:val="24"/>
              </w:rPr>
              <w:t>,</w:t>
            </w:r>
            <w:r w:rsidR="008A1713">
              <w:rPr>
                <w:b/>
                <w:sz w:val="24"/>
                <w:szCs w:val="24"/>
              </w:rPr>
              <w:t xml:space="preserve"> c</w:t>
            </w:r>
            <w:r w:rsidR="00DB3518" w:rsidRPr="000B3DE8">
              <w:rPr>
                <w:b/>
                <w:sz w:val="24"/>
                <w:szCs w:val="24"/>
              </w:rPr>
              <w:t>ontinued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C145A2" w:rsidP="008913D0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8913D0" w:rsidRPr="000B3DE8" w:rsidRDefault="00C145A2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  <w:p w:rsidR="00073CFF" w:rsidRPr="000B3DE8" w:rsidRDefault="00951CBE" w:rsidP="00DB351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Discrete Data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>Based</w:t>
            </w:r>
            <w:r w:rsidR="00DB3518" w:rsidRPr="000B3DE8">
              <w:rPr>
                <w:sz w:val="24"/>
                <w:szCs w:val="24"/>
              </w:rPr>
              <w:t xml:space="preserve"> SmartText</w:t>
            </w:r>
          </w:p>
          <w:p w:rsidR="00D83A74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 xml:space="preserve">Based </w:t>
            </w:r>
            <w:r w:rsidR="00DB3518" w:rsidRPr="000B3DE8">
              <w:rPr>
                <w:sz w:val="24"/>
                <w:szCs w:val="24"/>
              </w:rPr>
              <w:t>Links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Pr="00A03C71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A03C71" w:rsidP="00EF7B8A">
            <w:pPr>
              <w:pStyle w:val="ItemDescription"/>
              <w:rPr>
                <w:b/>
                <w:sz w:val="24"/>
                <w:szCs w:val="24"/>
              </w:rPr>
            </w:pPr>
            <w:r w:rsidRPr="00A03C71">
              <w:rPr>
                <w:b/>
                <w:sz w:val="24"/>
                <w:szCs w:val="24"/>
              </w:rPr>
              <w:t xml:space="preserve">Orderable </w:t>
            </w:r>
            <w:proofErr w:type="spellStart"/>
            <w:r w:rsidRPr="00A03C71">
              <w:rPr>
                <w:b/>
                <w:sz w:val="24"/>
                <w:szCs w:val="24"/>
              </w:rPr>
              <w:t>SmartGroups</w:t>
            </w:r>
            <w:proofErr w:type="spellEnd"/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9716C5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9716C5" w:rsidRDefault="000477DB" w:rsidP="003E25D2">
            <w:pPr>
              <w:pStyle w:val="ItemName"/>
            </w:pPr>
            <w:r>
              <w:t>3:3</w:t>
            </w:r>
            <w:r w:rsidR="002C3D24"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C6021" w:rsidRPr="00E40D58" w:rsidRDefault="002C3D24" w:rsidP="002C3D2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40D58">
              <w:rPr>
                <w:sz w:val="24"/>
                <w:szCs w:val="24"/>
              </w:rPr>
              <w:t>Optional walking tour if anyone is interested</w:t>
            </w:r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42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1F742E"/>
    <w:rsid w:val="00206295"/>
    <w:rsid w:val="00217FA6"/>
    <w:rsid w:val="002201E4"/>
    <w:rsid w:val="0025059E"/>
    <w:rsid w:val="00251BCA"/>
    <w:rsid w:val="002636C1"/>
    <w:rsid w:val="00265CEE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16BD"/>
    <w:rsid w:val="00A02245"/>
    <w:rsid w:val="00A03C71"/>
    <w:rsid w:val="00A172E0"/>
    <w:rsid w:val="00A176F2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674E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3DA4-D2CF-48CE-9298-85C9830A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2683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2018-04-02T18:01:00Z</dcterms:created>
  <dcterms:modified xsi:type="dcterms:W3CDTF">2018-04-02T18:01:00Z</dcterms:modified>
</cp:coreProperties>
</file>